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emf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8ECC3" w14:textId="77777777" w:rsidR="00F763CB" w:rsidRPr="00F20234" w:rsidRDefault="00F763CB" w:rsidP="00F763CB">
      <w:pPr>
        <w:jc w:val="center"/>
        <w:rPr>
          <w:sz w:val="28"/>
          <w:szCs w:val="28"/>
        </w:rPr>
      </w:pPr>
      <w:r w:rsidRPr="00F20234">
        <w:rPr>
          <w:b/>
          <w:sz w:val="28"/>
          <w:szCs w:val="28"/>
        </w:rPr>
        <w:t xml:space="preserve">Информационная справка </w:t>
      </w:r>
    </w:p>
    <w:p w14:paraId="0CFFB9B4" w14:textId="65F55558" w:rsidR="00F763CB" w:rsidRPr="00F20234" w:rsidRDefault="00F763CB" w:rsidP="00F763CB">
      <w:pPr>
        <w:jc w:val="center"/>
        <w:rPr>
          <w:b/>
          <w:sz w:val="28"/>
          <w:szCs w:val="28"/>
        </w:rPr>
      </w:pPr>
      <w:r w:rsidRPr="00F20234">
        <w:rPr>
          <w:b/>
          <w:sz w:val="28"/>
          <w:szCs w:val="28"/>
        </w:rPr>
        <w:t xml:space="preserve"> об организации и проведении </w:t>
      </w:r>
      <w:r w:rsidR="00E404F5" w:rsidRPr="00F20234">
        <w:rPr>
          <w:b/>
          <w:sz w:val="28"/>
          <w:szCs w:val="28"/>
        </w:rPr>
        <w:t>кубка</w:t>
      </w:r>
      <w:r w:rsidRPr="00F20234">
        <w:rPr>
          <w:b/>
          <w:sz w:val="28"/>
          <w:szCs w:val="28"/>
        </w:rPr>
        <w:t xml:space="preserve"> России</w:t>
      </w:r>
      <w:r w:rsidR="00E404F5" w:rsidRPr="00F20234">
        <w:rPr>
          <w:b/>
          <w:sz w:val="28"/>
          <w:szCs w:val="28"/>
        </w:rPr>
        <w:t xml:space="preserve"> по тяжелой атлетике среди мужчин и женщин</w:t>
      </w:r>
    </w:p>
    <w:p w14:paraId="4983DF18" w14:textId="2A57F0DD" w:rsidR="00F763CB" w:rsidRPr="00F20234" w:rsidRDefault="00F763CB" w:rsidP="00F763CB">
      <w:pPr>
        <w:jc w:val="center"/>
        <w:rPr>
          <w:sz w:val="28"/>
          <w:szCs w:val="28"/>
        </w:rPr>
      </w:pPr>
      <w:r w:rsidRPr="00F20234">
        <w:rPr>
          <w:b/>
          <w:sz w:val="28"/>
          <w:szCs w:val="28"/>
        </w:rPr>
        <w:t xml:space="preserve"> с </w:t>
      </w:r>
      <w:r w:rsidR="00E404F5" w:rsidRPr="00F20234">
        <w:rPr>
          <w:b/>
          <w:sz w:val="28"/>
          <w:szCs w:val="28"/>
        </w:rPr>
        <w:t>6</w:t>
      </w:r>
      <w:r w:rsidRPr="00F20234">
        <w:rPr>
          <w:b/>
          <w:sz w:val="28"/>
          <w:szCs w:val="28"/>
        </w:rPr>
        <w:t xml:space="preserve"> по 1</w:t>
      </w:r>
      <w:r w:rsidR="00E404F5" w:rsidRPr="00F20234">
        <w:rPr>
          <w:b/>
          <w:sz w:val="28"/>
          <w:szCs w:val="28"/>
        </w:rPr>
        <w:t>3</w:t>
      </w:r>
      <w:r w:rsidRPr="00F20234">
        <w:rPr>
          <w:b/>
          <w:sz w:val="28"/>
          <w:szCs w:val="28"/>
        </w:rPr>
        <w:t xml:space="preserve"> </w:t>
      </w:r>
      <w:r w:rsidR="00E404F5" w:rsidRPr="00F20234">
        <w:rPr>
          <w:b/>
          <w:sz w:val="28"/>
          <w:szCs w:val="28"/>
        </w:rPr>
        <w:t>февраля</w:t>
      </w:r>
      <w:r w:rsidRPr="00F20234">
        <w:rPr>
          <w:b/>
          <w:sz w:val="28"/>
          <w:szCs w:val="28"/>
        </w:rPr>
        <w:t xml:space="preserve"> 202</w:t>
      </w:r>
      <w:r w:rsidR="00E404F5" w:rsidRPr="00F20234">
        <w:rPr>
          <w:b/>
          <w:sz w:val="28"/>
          <w:szCs w:val="28"/>
        </w:rPr>
        <w:t>3</w:t>
      </w:r>
      <w:r w:rsidRPr="00F20234">
        <w:rPr>
          <w:b/>
          <w:sz w:val="28"/>
          <w:szCs w:val="28"/>
        </w:rPr>
        <w:t xml:space="preserve"> года в г.</w:t>
      </w:r>
      <w:r w:rsidR="005330EB">
        <w:rPr>
          <w:b/>
          <w:sz w:val="28"/>
          <w:szCs w:val="28"/>
        </w:rPr>
        <w:t xml:space="preserve"> </w:t>
      </w:r>
      <w:r w:rsidRPr="00F20234">
        <w:rPr>
          <w:b/>
          <w:sz w:val="28"/>
          <w:szCs w:val="28"/>
        </w:rPr>
        <w:t>Грозный</w:t>
      </w:r>
    </w:p>
    <w:p w14:paraId="6312781B" w14:textId="77777777" w:rsidR="00F763CB" w:rsidRDefault="00F763CB" w:rsidP="00F763CB">
      <w:pPr>
        <w:jc w:val="both"/>
      </w:pPr>
      <w:r>
        <w:tab/>
      </w:r>
      <w:r>
        <w:tab/>
      </w:r>
      <w:r>
        <w:tab/>
      </w:r>
      <w:r>
        <w:tab/>
      </w:r>
    </w:p>
    <w:p w14:paraId="56967C39" w14:textId="77777777" w:rsidR="00A70454" w:rsidRDefault="00A70454" w:rsidP="00F763CB">
      <w:pPr>
        <w:ind w:firstLine="284"/>
        <w:jc w:val="both"/>
        <w:rPr>
          <w:b/>
        </w:rPr>
      </w:pPr>
    </w:p>
    <w:p w14:paraId="63DD6929" w14:textId="6DEFFACD" w:rsidR="00E404F5" w:rsidRPr="00F20234" w:rsidRDefault="00E404F5" w:rsidP="00F763CB">
      <w:pPr>
        <w:ind w:firstLine="284"/>
        <w:jc w:val="both"/>
        <w:rPr>
          <w:sz w:val="28"/>
          <w:szCs w:val="28"/>
        </w:rPr>
      </w:pPr>
      <w:r w:rsidRPr="00F20234">
        <w:rPr>
          <w:bCs/>
          <w:sz w:val="28"/>
          <w:szCs w:val="28"/>
        </w:rPr>
        <w:t>Кубок</w:t>
      </w:r>
      <w:r w:rsidR="00A70454" w:rsidRPr="00F20234">
        <w:rPr>
          <w:bCs/>
          <w:sz w:val="28"/>
          <w:szCs w:val="28"/>
        </w:rPr>
        <w:t xml:space="preserve"> России по тяжелой атлетике </w:t>
      </w:r>
      <w:r w:rsidRPr="00F20234">
        <w:rPr>
          <w:bCs/>
          <w:sz w:val="28"/>
          <w:szCs w:val="28"/>
        </w:rPr>
        <w:t>среди мужчин и женщин</w:t>
      </w:r>
      <w:r w:rsidR="00A70454" w:rsidRPr="00F20234">
        <w:rPr>
          <w:bCs/>
          <w:sz w:val="28"/>
          <w:szCs w:val="28"/>
        </w:rPr>
        <w:t xml:space="preserve"> будет проводиться в</w:t>
      </w:r>
      <w:r w:rsidR="00F763CB" w:rsidRPr="00F20234">
        <w:rPr>
          <w:sz w:val="28"/>
          <w:szCs w:val="28"/>
        </w:rPr>
        <w:t xml:space="preserve"> городе Грозный на объекте Спортивный комплекс «Олимпийск», расположенн</w:t>
      </w:r>
      <w:r w:rsidR="00F20234" w:rsidRPr="00F20234">
        <w:rPr>
          <w:sz w:val="28"/>
          <w:szCs w:val="28"/>
        </w:rPr>
        <w:t>ый</w:t>
      </w:r>
      <w:r w:rsidR="00F763CB" w:rsidRPr="00F20234">
        <w:rPr>
          <w:sz w:val="28"/>
          <w:szCs w:val="28"/>
        </w:rPr>
        <w:t xml:space="preserve"> по адресу: г.Грозный, ул.Ахмада Арслана</w:t>
      </w:r>
      <w:r w:rsidRPr="00F20234">
        <w:rPr>
          <w:sz w:val="28"/>
          <w:szCs w:val="28"/>
        </w:rPr>
        <w:t xml:space="preserve"> Аллауддина </w:t>
      </w:r>
      <w:r w:rsidR="00F763CB" w:rsidRPr="00F20234">
        <w:rPr>
          <w:sz w:val="28"/>
          <w:szCs w:val="28"/>
        </w:rPr>
        <w:t>, д.5</w:t>
      </w:r>
      <w:r w:rsidR="00A70454" w:rsidRPr="00F20234">
        <w:rPr>
          <w:sz w:val="28"/>
          <w:szCs w:val="28"/>
        </w:rPr>
        <w:t xml:space="preserve">., </w:t>
      </w:r>
      <w:r w:rsidR="00A70454" w:rsidRPr="00F20234">
        <w:rPr>
          <w:bCs/>
          <w:sz w:val="28"/>
          <w:szCs w:val="28"/>
        </w:rPr>
        <w:t xml:space="preserve">с </w:t>
      </w:r>
      <w:r w:rsidRPr="00F20234">
        <w:rPr>
          <w:bCs/>
          <w:sz w:val="28"/>
          <w:szCs w:val="28"/>
        </w:rPr>
        <w:t>6</w:t>
      </w:r>
      <w:r w:rsidR="00A70454" w:rsidRPr="00F20234">
        <w:rPr>
          <w:bCs/>
          <w:sz w:val="28"/>
          <w:szCs w:val="28"/>
        </w:rPr>
        <w:t xml:space="preserve"> по 1</w:t>
      </w:r>
      <w:r w:rsidRPr="00F20234">
        <w:rPr>
          <w:bCs/>
          <w:sz w:val="28"/>
          <w:szCs w:val="28"/>
        </w:rPr>
        <w:t>3</w:t>
      </w:r>
      <w:r w:rsidR="00A70454" w:rsidRPr="00F20234">
        <w:rPr>
          <w:b/>
          <w:sz w:val="28"/>
          <w:szCs w:val="28"/>
        </w:rPr>
        <w:t xml:space="preserve"> </w:t>
      </w:r>
      <w:r w:rsidRPr="00F20234">
        <w:rPr>
          <w:sz w:val="28"/>
          <w:szCs w:val="28"/>
        </w:rPr>
        <w:t>февраля</w:t>
      </w:r>
      <w:r w:rsidR="00A70454" w:rsidRPr="00F20234">
        <w:rPr>
          <w:sz w:val="28"/>
          <w:szCs w:val="28"/>
        </w:rPr>
        <w:t xml:space="preserve"> 202</w:t>
      </w:r>
      <w:r w:rsidRPr="00F20234">
        <w:rPr>
          <w:sz w:val="28"/>
          <w:szCs w:val="28"/>
        </w:rPr>
        <w:t>3</w:t>
      </w:r>
      <w:r w:rsidR="00A70454" w:rsidRPr="00F20234">
        <w:rPr>
          <w:sz w:val="28"/>
          <w:szCs w:val="28"/>
        </w:rPr>
        <w:t>года.</w:t>
      </w:r>
    </w:p>
    <w:p w14:paraId="66287D6F" w14:textId="04CE3329" w:rsidR="00F763CB" w:rsidRPr="00F20234" w:rsidRDefault="00E404F5" w:rsidP="00E404F5">
      <w:pPr>
        <w:jc w:val="both"/>
        <w:rPr>
          <w:sz w:val="28"/>
          <w:szCs w:val="28"/>
        </w:rPr>
      </w:pPr>
      <w:r w:rsidRPr="00F20234">
        <w:rPr>
          <w:sz w:val="28"/>
          <w:szCs w:val="28"/>
        </w:rPr>
        <w:t xml:space="preserve">   </w:t>
      </w:r>
      <w:r w:rsidR="00F763CB" w:rsidRPr="00F20234">
        <w:rPr>
          <w:sz w:val="28"/>
          <w:szCs w:val="28"/>
        </w:rPr>
        <w:t xml:space="preserve"> Соревнования организуются и проводятся сторонами в соответствии с </w:t>
      </w:r>
      <w:r w:rsidR="00F763CB" w:rsidRPr="00F20234">
        <w:rPr>
          <w:bCs/>
          <w:sz w:val="28"/>
          <w:szCs w:val="28"/>
        </w:rPr>
        <w:t>Правилами вида спорта «Тяжелая атлетика», утвержденными приказом Министерства спорта Российской Федерации от 12.10.2017г. № 894 с изменениями и дополнениями от 26.11.2020 г., «Положением о межрегиональных и всероссийских официальных спортивных соревнований по тяжелой атлетике на 202</w:t>
      </w:r>
      <w:r w:rsidRPr="00F20234">
        <w:rPr>
          <w:bCs/>
          <w:sz w:val="28"/>
          <w:szCs w:val="28"/>
        </w:rPr>
        <w:t>3</w:t>
      </w:r>
      <w:r w:rsidR="00F763CB" w:rsidRPr="00F20234">
        <w:rPr>
          <w:bCs/>
          <w:sz w:val="28"/>
          <w:szCs w:val="28"/>
        </w:rPr>
        <w:t xml:space="preserve"> год», утвержденным Министерством спорта Российской Федерации и ФТАР (далее – «Положение о соревнованиях») и Регламентом соревнований, утвержденным ФТАР и Министерством Чеченской Республики по  физической культуре,</w:t>
      </w:r>
      <w:r w:rsidRPr="00F20234">
        <w:rPr>
          <w:bCs/>
          <w:sz w:val="28"/>
          <w:szCs w:val="28"/>
        </w:rPr>
        <w:t xml:space="preserve"> </w:t>
      </w:r>
      <w:r w:rsidR="00F763CB" w:rsidRPr="00F20234">
        <w:rPr>
          <w:bCs/>
          <w:sz w:val="28"/>
          <w:szCs w:val="28"/>
        </w:rPr>
        <w:t>спорту и молодежной политике.</w:t>
      </w:r>
    </w:p>
    <w:p w14:paraId="326F6BFE" w14:textId="5FA19516" w:rsidR="00F763CB" w:rsidRPr="00F20234" w:rsidRDefault="00F763CB" w:rsidP="005330EB">
      <w:pPr>
        <w:ind w:firstLine="284"/>
        <w:jc w:val="both"/>
        <w:rPr>
          <w:sz w:val="28"/>
          <w:szCs w:val="28"/>
        </w:rPr>
      </w:pPr>
      <w:r w:rsidRPr="00F20234">
        <w:rPr>
          <w:sz w:val="28"/>
          <w:szCs w:val="28"/>
        </w:rPr>
        <w:t xml:space="preserve"> Для организации и проведения соревнований </w:t>
      </w:r>
      <w:r w:rsidR="00A70454" w:rsidRPr="00F20234">
        <w:rPr>
          <w:sz w:val="28"/>
          <w:szCs w:val="28"/>
        </w:rPr>
        <w:t>ФТАЧР</w:t>
      </w:r>
      <w:r w:rsidR="00E404F5" w:rsidRPr="00F20234">
        <w:rPr>
          <w:sz w:val="28"/>
          <w:szCs w:val="28"/>
        </w:rPr>
        <w:t xml:space="preserve"> </w:t>
      </w:r>
      <w:r w:rsidRPr="00F20234">
        <w:rPr>
          <w:sz w:val="28"/>
          <w:szCs w:val="28"/>
        </w:rPr>
        <w:t xml:space="preserve">обязуется привлечь  </w:t>
      </w:r>
      <w:r w:rsidRPr="00F20234">
        <w:rPr>
          <w:bCs/>
          <w:sz w:val="28"/>
          <w:szCs w:val="28"/>
        </w:rPr>
        <w:t>квалифицированных специалистов и обслуживающий персонал</w:t>
      </w:r>
      <w:r w:rsidRPr="00F20234">
        <w:rPr>
          <w:sz w:val="28"/>
          <w:szCs w:val="28"/>
        </w:rPr>
        <w:t>, включая судей, ассистентов, медицинских работников, специалистов транспортно-диспетчерской службы, рабочих для подготовки и обслуживания спортивного сооружения и т.п.</w:t>
      </w:r>
    </w:p>
    <w:p w14:paraId="778EB135" w14:textId="16106593" w:rsidR="00F763CB" w:rsidRPr="005330EB" w:rsidRDefault="00F763CB" w:rsidP="00F763CB">
      <w:pPr>
        <w:ind w:firstLine="284"/>
        <w:jc w:val="both"/>
        <w:rPr>
          <w:sz w:val="28"/>
          <w:szCs w:val="28"/>
        </w:rPr>
      </w:pPr>
      <w:r w:rsidRPr="00F20234">
        <w:rPr>
          <w:sz w:val="28"/>
          <w:szCs w:val="28"/>
        </w:rPr>
        <w:t xml:space="preserve"> Оргкомитет предоставляет список гостиниц для размещения иногородних участников соревнований </w:t>
      </w:r>
      <w:r w:rsidRPr="00F20234">
        <w:rPr>
          <w:b/>
          <w:bCs/>
          <w:sz w:val="28"/>
          <w:szCs w:val="28"/>
        </w:rPr>
        <w:t>(бронирование самостоятельное</w:t>
      </w:r>
      <w:r w:rsidR="00E404F5" w:rsidRPr="00F20234">
        <w:rPr>
          <w:sz w:val="28"/>
          <w:szCs w:val="28"/>
        </w:rPr>
        <w:t>)</w:t>
      </w:r>
      <w:r w:rsidRPr="00F20234">
        <w:rPr>
          <w:sz w:val="28"/>
          <w:szCs w:val="28"/>
        </w:rPr>
        <w:t>:</w:t>
      </w:r>
    </w:p>
    <w:p w14:paraId="38313876" w14:textId="431DEC64" w:rsidR="00F763CB" w:rsidRPr="00F20234" w:rsidRDefault="00F763CB" w:rsidP="00F763CB">
      <w:pPr>
        <w:ind w:firstLine="284"/>
        <w:jc w:val="both"/>
        <w:rPr>
          <w:sz w:val="28"/>
          <w:szCs w:val="28"/>
        </w:rPr>
      </w:pPr>
      <w:r w:rsidRPr="00F20234">
        <w:rPr>
          <w:sz w:val="28"/>
          <w:szCs w:val="28"/>
        </w:rPr>
        <w:t xml:space="preserve"> 1.</w:t>
      </w:r>
      <w:r w:rsidR="00F20234" w:rsidRPr="00F20234">
        <w:rPr>
          <w:sz w:val="28"/>
          <w:szCs w:val="28"/>
        </w:rPr>
        <w:t>Гостиница</w:t>
      </w:r>
      <w:r w:rsidRPr="00F20234">
        <w:rPr>
          <w:sz w:val="28"/>
          <w:szCs w:val="28"/>
        </w:rPr>
        <w:t xml:space="preserve"> «</w:t>
      </w:r>
      <w:r w:rsidR="00E404F5" w:rsidRPr="00F20234">
        <w:rPr>
          <w:sz w:val="28"/>
          <w:szCs w:val="28"/>
        </w:rPr>
        <w:t>Беркат</w:t>
      </w:r>
      <w:r w:rsidRPr="00F20234">
        <w:rPr>
          <w:sz w:val="28"/>
          <w:szCs w:val="28"/>
        </w:rPr>
        <w:t>», расположенн</w:t>
      </w:r>
      <w:r w:rsidR="00E404F5" w:rsidRPr="00F20234">
        <w:rPr>
          <w:sz w:val="28"/>
          <w:szCs w:val="28"/>
        </w:rPr>
        <w:t>ая</w:t>
      </w:r>
      <w:r w:rsidRPr="00F20234">
        <w:rPr>
          <w:sz w:val="28"/>
          <w:szCs w:val="28"/>
        </w:rPr>
        <w:t xml:space="preserve"> по адресу: г.</w:t>
      </w:r>
      <w:r w:rsidR="00E404F5" w:rsidRPr="00F20234">
        <w:rPr>
          <w:sz w:val="28"/>
          <w:szCs w:val="28"/>
        </w:rPr>
        <w:t xml:space="preserve"> </w:t>
      </w:r>
      <w:r w:rsidRPr="00F20234">
        <w:rPr>
          <w:sz w:val="28"/>
          <w:szCs w:val="28"/>
        </w:rPr>
        <w:t>Грозный, ул.</w:t>
      </w:r>
      <w:r w:rsidR="00E404F5" w:rsidRPr="00F20234">
        <w:rPr>
          <w:sz w:val="28"/>
          <w:szCs w:val="28"/>
        </w:rPr>
        <w:t>Г.Трошева</w:t>
      </w:r>
      <w:r w:rsidRPr="00F20234">
        <w:rPr>
          <w:sz w:val="28"/>
          <w:szCs w:val="28"/>
        </w:rPr>
        <w:t xml:space="preserve"> 1</w:t>
      </w:r>
      <w:r w:rsidR="00E404F5" w:rsidRPr="00F20234">
        <w:rPr>
          <w:sz w:val="28"/>
          <w:szCs w:val="28"/>
        </w:rPr>
        <w:t>02 А</w:t>
      </w:r>
      <w:r w:rsidR="00863A3E" w:rsidRPr="00F20234">
        <w:rPr>
          <w:sz w:val="28"/>
          <w:szCs w:val="28"/>
        </w:rPr>
        <w:t>, (8-</w:t>
      </w:r>
      <w:r w:rsidR="00E404F5" w:rsidRPr="00F20234">
        <w:rPr>
          <w:sz w:val="28"/>
          <w:szCs w:val="28"/>
        </w:rPr>
        <w:t>8712-29-63-06</w:t>
      </w:r>
      <w:r w:rsidR="00863A3E" w:rsidRPr="00F20234">
        <w:rPr>
          <w:sz w:val="28"/>
          <w:szCs w:val="28"/>
        </w:rPr>
        <w:t>)</w:t>
      </w:r>
      <w:r w:rsidR="00E404F5" w:rsidRPr="00F20234">
        <w:rPr>
          <w:sz w:val="28"/>
          <w:szCs w:val="28"/>
        </w:rPr>
        <w:t xml:space="preserve"> (8-8712-29-63-07)</w:t>
      </w:r>
      <w:r w:rsidR="00863A3E" w:rsidRPr="00F20234">
        <w:rPr>
          <w:sz w:val="28"/>
          <w:szCs w:val="28"/>
        </w:rPr>
        <w:t>;</w:t>
      </w:r>
    </w:p>
    <w:p w14:paraId="534FEA99" w14:textId="58737742" w:rsidR="00F763CB" w:rsidRPr="00F20234" w:rsidRDefault="00F763CB" w:rsidP="00F763CB">
      <w:pPr>
        <w:ind w:firstLine="284"/>
        <w:jc w:val="both"/>
        <w:rPr>
          <w:sz w:val="28"/>
          <w:szCs w:val="28"/>
        </w:rPr>
      </w:pPr>
      <w:r w:rsidRPr="00F20234">
        <w:rPr>
          <w:sz w:val="28"/>
          <w:szCs w:val="28"/>
        </w:rPr>
        <w:t xml:space="preserve"> 2. </w:t>
      </w:r>
      <w:r w:rsidR="00F20234" w:rsidRPr="00F20234">
        <w:rPr>
          <w:sz w:val="28"/>
          <w:szCs w:val="28"/>
        </w:rPr>
        <w:t xml:space="preserve">Гостиница </w:t>
      </w:r>
      <w:r w:rsidRPr="00F20234">
        <w:rPr>
          <w:sz w:val="28"/>
          <w:szCs w:val="28"/>
        </w:rPr>
        <w:t>«Спорт», расположенная по адресу: г.</w:t>
      </w:r>
      <w:r w:rsidR="00E404F5" w:rsidRPr="00F20234">
        <w:rPr>
          <w:sz w:val="28"/>
          <w:szCs w:val="28"/>
        </w:rPr>
        <w:t xml:space="preserve"> </w:t>
      </w:r>
      <w:r w:rsidRPr="00F20234">
        <w:rPr>
          <w:sz w:val="28"/>
          <w:szCs w:val="28"/>
        </w:rPr>
        <w:t>Грозный, ул. Грибоедова 110</w:t>
      </w:r>
      <w:r w:rsidR="00863A3E" w:rsidRPr="00F20234">
        <w:rPr>
          <w:sz w:val="28"/>
          <w:szCs w:val="28"/>
        </w:rPr>
        <w:t>, (8-928-895-16-33);</w:t>
      </w:r>
    </w:p>
    <w:p w14:paraId="3BE7C05B" w14:textId="646F4822" w:rsidR="00F763CB" w:rsidRPr="00F20234" w:rsidRDefault="00F763CB" w:rsidP="00F763CB">
      <w:pPr>
        <w:ind w:firstLine="284"/>
        <w:jc w:val="both"/>
        <w:rPr>
          <w:sz w:val="28"/>
          <w:szCs w:val="28"/>
        </w:rPr>
      </w:pPr>
      <w:r w:rsidRPr="00F20234">
        <w:rPr>
          <w:sz w:val="28"/>
          <w:szCs w:val="28"/>
        </w:rPr>
        <w:t xml:space="preserve"> 3.</w:t>
      </w:r>
      <w:r w:rsidR="00A72086" w:rsidRPr="00F20234">
        <w:rPr>
          <w:sz w:val="28"/>
          <w:szCs w:val="28"/>
        </w:rPr>
        <w:t>Спортивно-гостиничный комплекс «Эдельвейс»</w:t>
      </w:r>
      <w:r w:rsidRPr="00F20234">
        <w:rPr>
          <w:sz w:val="28"/>
          <w:szCs w:val="28"/>
        </w:rPr>
        <w:t>,</w:t>
      </w:r>
      <w:r w:rsidR="005330EB">
        <w:rPr>
          <w:sz w:val="28"/>
          <w:szCs w:val="28"/>
        </w:rPr>
        <w:t xml:space="preserve"> </w:t>
      </w:r>
      <w:r w:rsidRPr="00F20234">
        <w:rPr>
          <w:sz w:val="28"/>
          <w:szCs w:val="28"/>
        </w:rPr>
        <w:t>расположенн</w:t>
      </w:r>
      <w:r w:rsidR="00A72086" w:rsidRPr="00F20234">
        <w:rPr>
          <w:sz w:val="28"/>
          <w:szCs w:val="28"/>
        </w:rPr>
        <w:t>ый</w:t>
      </w:r>
      <w:r w:rsidRPr="00F20234">
        <w:rPr>
          <w:sz w:val="28"/>
          <w:szCs w:val="28"/>
        </w:rPr>
        <w:t xml:space="preserve"> по адресу:</w:t>
      </w:r>
      <w:r w:rsidR="00E404F5" w:rsidRPr="00F20234">
        <w:rPr>
          <w:sz w:val="28"/>
          <w:szCs w:val="28"/>
        </w:rPr>
        <w:t xml:space="preserve"> </w:t>
      </w:r>
      <w:r w:rsidRPr="00F20234">
        <w:rPr>
          <w:sz w:val="28"/>
          <w:szCs w:val="28"/>
        </w:rPr>
        <w:t>г.</w:t>
      </w:r>
      <w:r w:rsidR="00E404F5" w:rsidRPr="00F20234">
        <w:rPr>
          <w:sz w:val="28"/>
          <w:szCs w:val="28"/>
        </w:rPr>
        <w:t xml:space="preserve"> </w:t>
      </w:r>
      <w:r w:rsidRPr="00F20234">
        <w:rPr>
          <w:sz w:val="28"/>
          <w:szCs w:val="28"/>
        </w:rPr>
        <w:t>Грозный, ул.</w:t>
      </w:r>
      <w:r w:rsidR="00A72086" w:rsidRPr="00F20234">
        <w:rPr>
          <w:sz w:val="28"/>
          <w:szCs w:val="28"/>
        </w:rPr>
        <w:t>Ахмада Арслана Аллауддина, д.18</w:t>
      </w:r>
      <w:r w:rsidR="00863A3E" w:rsidRPr="00F20234">
        <w:rPr>
          <w:sz w:val="28"/>
          <w:szCs w:val="28"/>
        </w:rPr>
        <w:t>, (8-9</w:t>
      </w:r>
      <w:r w:rsidR="00A72086" w:rsidRPr="00F20234">
        <w:rPr>
          <w:sz w:val="28"/>
          <w:szCs w:val="28"/>
        </w:rPr>
        <w:t>30</w:t>
      </w:r>
      <w:r w:rsidR="00863A3E" w:rsidRPr="00F20234">
        <w:rPr>
          <w:sz w:val="28"/>
          <w:szCs w:val="28"/>
        </w:rPr>
        <w:t>-</w:t>
      </w:r>
      <w:r w:rsidR="00A72086" w:rsidRPr="00F20234">
        <w:rPr>
          <w:sz w:val="28"/>
          <w:szCs w:val="28"/>
        </w:rPr>
        <w:t>215</w:t>
      </w:r>
      <w:r w:rsidR="00863A3E" w:rsidRPr="00F20234">
        <w:rPr>
          <w:sz w:val="28"/>
          <w:szCs w:val="28"/>
        </w:rPr>
        <w:t>-</w:t>
      </w:r>
      <w:r w:rsidR="00A72086" w:rsidRPr="00F20234">
        <w:rPr>
          <w:sz w:val="28"/>
          <w:szCs w:val="28"/>
        </w:rPr>
        <w:t>04</w:t>
      </w:r>
      <w:r w:rsidR="00863A3E" w:rsidRPr="00F20234">
        <w:rPr>
          <w:sz w:val="28"/>
          <w:szCs w:val="28"/>
        </w:rPr>
        <w:t>-0</w:t>
      </w:r>
      <w:r w:rsidR="00A72086" w:rsidRPr="00F20234">
        <w:rPr>
          <w:sz w:val="28"/>
          <w:szCs w:val="28"/>
        </w:rPr>
        <w:t>4</w:t>
      </w:r>
      <w:r w:rsidR="00863A3E" w:rsidRPr="00F20234">
        <w:rPr>
          <w:sz w:val="28"/>
          <w:szCs w:val="28"/>
        </w:rPr>
        <w:t>);</w:t>
      </w:r>
    </w:p>
    <w:p w14:paraId="2C146839" w14:textId="4280F271" w:rsidR="00F763CB" w:rsidRPr="00F20234" w:rsidRDefault="00F20234" w:rsidP="00F763CB">
      <w:pPr>
        <w:ind w:firstLine="284"/>
        <w:jc w:val="both"/>
        <w:rPr>
          <w:sz w:val="28"/>
          <w:szCs w:val="28"/>
        </w:rPr>
      </w:pPr>
      <w:r w:rsidRPr="00F20234">
        <w:rPr>
          <w:sz w:val="28"/>
          <w:szCs w:val="28"/>
        </w:rPr>
        <w:t>4</w:t>
      </w:r>
      <w:r w:rsidR="00863A3E" w:rsidRPr="00F20234">
        <w:rPr>
          <w:sz w:val="28"/>
          <w:szCs w:val="28"/>
        </w:rPr>
        <w:t>.</w:t>
      </w:r>
      <w:r w:rsidR="00F763CB" w:rsidRPr="00F20234">
        <w:rPr>
          <w:sz w:val="28"/>
          <w:szCs w:val="28"/>
        </w:rPr>
        <w:t>Судейский корпус будет размещен в гостинице «Зама», расположенной по адресу: г.Грозный, ул.Чукотская, 36;</w:t>
      </w:r>
    </w:p>
    <w:p w14:paraId="52B34B92" w14:textId="60AB653E" w:rsidR="00863A3E" w:rsidRPr="00F20234" w:rsidRDefault="005330EB" w:rsidP="00F20234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63A3E" w:rsidRPr="00F20234">
        <w:rPr>
          <w:sz w:val="28"/>
          <w:szCs w:val="28"/>
        </w:rPr>
        <w:t>. О</w:t>
      </w:r>
      <w:r w:rsidR="00F763CB" w:rsidRPr="00F20234">
        <w:rPr>
          <w:sz w:val="28"/>
          <w:szCs w:val="28"/>
        </w:rPr>
        <w:t>фициальны</w:t>
      </w:r>
      <w:r w:rsidR="00863A3E" w:rsidRPr="00F20234">
        <w:rPr>
          <w:sz w:val="28"/>
          <w:szCs w:val="28"/>
        </w:rPr>
        <w:t>е</w:t>
      </w:r>
      <w:r w:rsidR="00F763CB" w:rsidRPr="00F20234">
        <w:rPr>
          <w:sz w:val="28"/>
          <w:szCs w:val="28"/>
        </w:rPr>
        <w:t xml:space="preserve"> представител</w:t>
      </w:r>
      <w:r w:rsidR="00863A3E" w:rsidRPr="00F20234">
        <w:rPr>
          <w:sz w:val="28"/>
          <w:szCs w:val="28"/>
        </w:rPr>
        <w:t>и</w:t>
      </w:r>
      <w:r w:rsidR="00F763CB" w:rsidRPr="00F20234">
        <w:rPr>
          <w:sz w:val="28"/>
          <w:szCs w:val="28"/>
        </w:rPr>
        <w:t xml:space="preserve"> ФТАР</w:t>
      </w:r>
      <w:r w:rsidR="00F20234" w:rsidRPr="00F20234">
        <w:rPr>
          <w:sz w:val="28"/>
          <w:szCs w:val="28"/>
        </w:rPr>
        <w:t xml:space="preserve"> </w:t>
      </w:r>
      <w:r w:rsidR="00863A3E" w:rsidRPr="00F20234">
        <w:rPr>
          <w:sz w:val="28"/>
          <w:szCs w:val="28"/>
        </w:rPr>
        <w:t>будут размещены</w:t>
      </w:r>
      <w:r w:rsidR="00F763CB" w:rsidRPr="00F20234">
        <w:rPr>
          <w:sz w:val="28"/>
          <w:szCs w:val="28"/>
        </w:rPr>
        <w:t xml:space="preserve"> в </w:t>
      </w:r>
      <w:r w:rsidR="00F20234" w:rsidRPr="00F20234">
        <w:rPr>
          <w:sz w:val="28"/>
          <w:szCs w:val="28"/>
        </w:rPr>
        <w:t>Спортивно-гостиничном комплексе «Эдельвейс»</w:t>
      </w:r>
      <w:r>
        <w:rPr>
          <w:sz w:val="28"/>
          <w:szCs w:val="28"/>
        </w:rPr>
        <w:t>,</w:t>
      </w:r>
      <w:r w:rsidRPr="005330EB">
        <w:rPr>
          <w:sz w:val="28"/>
          <w:szCs w:val="28"/>
        </w:rPr>
        <w:t xml:space="preserve"> </w:t>
      </w:r>
      <w:r w:rsidRPr="00F20234">
        <w:rPr>
          <w:sz w:val="28"/>
          <w:szCs w:val="28"/>
        </w:rPr>
        <w:t>расположенн</w:t>
      </w:r>
      <w:r>
        <w:rPr>
          <w:sz w:val="28"/>
          <w:szCs w:val="28"/>
        </w:rPr>
        <w:t>ом</w:t>
      </w:r>
      <w:r w:rsidRPr="00F20234">
        <w:rPr>
          <w:sz w:val="28"/>
          <w:szCs w:val="28"/>
        </w:rPr>
        <w:t xml:space="preserve"> по адресу: г. Грозный, ул.Ахмада Арслана Аллауддина</w:t>
      </w:r>
      <w:r>
        <w:rPr>
          <w:sz w:val="28"/>
          <w:szCs w:val="28"/>
        </w:rPr>
        <w:t xml:space="preserve"> 18</w:t>
      </w:r>
      <w:r w:rsidR="00F20234" w:rsidRPr="00F20234">
        <w:rPr>
          <w:sz w:val="28"/>
          <w:szCs w:val="28"/>
        </w:rPr>
        <w:t>.</w:t>
      </w:r>
    </w:p>
    <w:p w14:paraId="51640A84" w14:textId="77777777" w:rsidR="00F20234" w:rsidRPr="00F20234" w:rsidRDefault="00F20234" w:rsidP="00F20234">
      <w:pPr>
        <w:ind w:firstLine="284"/>
        <w:jc w:val="both"/>
        <w:rPr>
          <w:sz w:val="28"/>
          <w:szCs w:val="28"/>
        </w:rPr>
      </w:pPr>
    </w:p>
    <w:p w14:paraId="2BAD7976" w14:textId="77777777" w:rsidR="00F20234" w:rsidRDefault="00F20234" w:rsidP="00F20234">
      <w:pPr>
        <w:tabs>
          <w:tab w:val="left" w:pos="69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Спортивное соревнование будет проходить в соответствии с Приказом Минспорта России от 08.07.2020 №497 «О проведении спортивных мероприятий на территории Российской Федерации», рекомендациями Роспотребнадзора Российской Федерации «По профилактике новой коронавирусной инфекции (</w:t>
      </w:r>
      <w:r>
        <w:rPr>
          <w:sz w:val="28"/>
          <w:szCs w:val="28"/>
          <w:lang w:val="en-US"/>
        </w:rPr>
        <w:t>COVID</w:t>
      </w:r>
      <w:r>
        <w:rPr>
          <w:sz w:val="28"/>
          <w:szCs w:val="28"/>
        </w:rPr>
        <w:t xml:space="preserve"> - 19) в учреждениях физической культуры и спорта», утвержденных 22.05.2020 г., требованиями Регламента по организации и проведению официальных физкультурных и спортивных мероприятий на территории РФ в условиях сохранения рисков распространения  (</w:t>
      </w:r>
      <w:r>
        <w:rPr>
          <w:sz w:val="28"/>
          <w:szCs w:val="28"/>
          <w:lang w:val="en-US"/>
        </w:rPr>
        <w:t>COVID</w:t>
      </w:r>
      <w:r>
        <w:rPr>
          <w:sz w:val="28"/>
          <w:szCs w:val="28"/>
        </w:rPr>
        <w:t xml:space="preserve"> - 19), утвержденными министром спорта Российской Федерации и главным государственным санитарным врачом Российской Федерации от 31.07.2020 г. (с дополнениями и изменениями от 06.08.2020 г.) при условии соблюдения требований по профилактике новой коронавирусной инфекции, установленных Федеральной службой по надзору в сфере защиты прав потребителей и благополучия человека для объектов спорта, питания и размещения участников.</w:t>
      </w:r>
    </w:p>
    <w:p w14:paraId="391970D2" w14:textId="77777777" w:rsidR="00F20234" w:rsidRDefault="00F20234" w:rsidP="00F20234">
      <w:pPr>
        <w:tabs>
          <w:tab w:val="left" w:pos="6940"/>
        </w:tabs>
        <w:ind w:firstLine="567"/>
        <w:jc w:val="both"/>
        <w:rPr>
          <w:sz w:val="28"/>
          <w:szCs w:val="28"/>
        </w:rPr>
      </w:pPr>
    </w:p>
    <w:p w14:paraId="37C15A64" w14:textId="77777777" w:rsidR="00863A3E" w:rsidRPr="00786098" w:rsidRDefault="00863A3E" w:rsidP="00F20234">
      <w:pPr>
        <w:ind w:firstLine="284"/>
        <w:jc w:val="both"/>
      </w:pPr>
    </w:p>
    <w:sectPr w:rsidR="00863A3E" w:rsidRPr="00786098">
      <w:footerReference w:type="default" r:id="rId7"/>
      <w:footerReference w:type="first" r:id="rId8"/>
      <w:pgSz w:w="11906" w:h="16838"/>
      <w:pgMar w:top="851" w:right="851" w:bottom="851" w:left="1134" w:header="720" w:footer="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A143B" w14:textId="77777777" w:rsidR="002B13D2" w:rsidRDefault="002B13D2">
      <w:r>
        <w:separator/>
      </w:r>
    </w:p>
  </w:endnote>
  <w:endnote w:type="continuationSeparator" w:id="0">
    <w:p w14:paraId="610EDF1A" w14:textId="77777777" w:rsidR="002B13D2" w:rsidRDefault="002B1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1992B" w14:textId="77777777" w:rsidR="007D2900" w:rsidRDefault="009B5A36">
    <w:pPr>
      <w:pStyle w:val="a5"/>
      <w:jc w:val="center"/>
    </w:pPr>
    <w:r>
      <w:t xml:space="preserve">____________________                        </w:t>
    </w: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  <w:r>
      <w:t xml:space="preserve">                         ____________________</w:t>
    </w:r>
  </w:p>
  <w:p w14:paraId="767E02D9" w14:textId="77777777" w:rsidR="007D2900" w:rsidRDefault="006A5ACB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08327" w14:textId="77777777" w:rsidR="007D2900" w:rsidRDefault="006A5A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547D1" w14:textId="77777777" w:rsidR="002B13D2" w:rsidRDefault="002B13D2">
      <w:r>
        <w:separator/>
      </w:r>
    </w:p>
  </w:footnote>
  <w:footnote w:type="continuationSeparator" w:id="0">
    <w:p w14:paraId="4F89DD90" w14:textId="77777777" w:rsidR="002B13D2" w:rsidRDefault="002B13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2"/>
  <w:revisionView w:inkAnnotation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3CB"/>
    <w:rsid w:val="00161421"/>
    <w:rsid w:val="002B13D2"/>
    <w:rsid w:val="005330EB"/>
    <w:rsid w:val="00671382"/>
    <w:rsid w:val="006A5ACB"/>
    <w:rsid w:val="00786098"/>
    <w:rsid w:val="00863A3E"/>
    <w:rsid w:val="009B5A36"/>
    <w:rsid w:val="00A608CF"/>
    <w:rsid w:val="00A70454"/>
    <w:rsid w:val="00A72086"/>
    <w:rsid w:val="00E404F5"/>
    <w:rsid w:val="00F20234"/>
    <w:rsid w:val="00F76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DB7D8"/>
  <w15:chartTrackingRefBased/>
  <w15:docId w15:val="{70634981-2178-4477-B580-A4042E83B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3C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7860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"/>
    <w:rsid w:val="00F763CB"/>
  </w:style>
  <w:style w:type="character" w:customStyle="1" w:styleId="4">
    <w:name w:val="Основной текст (4)"/>
    <w:rsid w:val="00F763CB"/>
  </w:style>
  <w:style w:type="character" w:styleId="a3">
    <w:name w:val="Hyperlink"/>
    <w:rsid w:val="00F763CB"/>
    <w:rPr>
      <w:rFonts w:cs="Times New Roman"/>
      <w:color w:val="0000FF"/>
      <w:u w:val="single"/>
    </w:rPr>
  </w:style>
  <w:style w:type="paragraph" w:styleId="a4">
    <w:name w:val="List Paragraph"/>
    <w:basedOn w:val="a"/>
    <w:qFormat/>
    <w:rsid w:val="00F763CB"/>
    <w:pPr>
      <w:ind w:left="720" w:firstLine="301"/>
      <w:contextualSpacing/>
      <w:jc w:val="both"/>
    </w:pPr>
    <w:rPr>
      <w:rFonts w:ascii="Calibri" w:eastAsia="Calibri" w:hAnsi="Calibri" w:cs="Calibri"/>
      <w:sz w:val="22"/>
      <w:szCs w:val="22"/>
    </w:rPr>
  </w:style>
  <w:style w:type="paragraph" w:styleId="a5">
    <w:name w:val="footer"/>
    <w:basedOn w:val="a"/>
    <w:link w:val="a6"/>
    <w:rsid w:val="00F763CB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basedOn w:val="a0"/>
    <w:link w:val="a5"/>
    <w:rsid w:val="00F763CB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100">
    <w:name w:val="Основной текст10"/>
    <w:basedOn w:val="a"/>
    <w:rsid w:val="00F763CB"/>
    <w:pPr>
      <w:shd w:val="clear" w:color="auto" w:fill="FFFFFF"/>
      <w:spacing w:line="168" w:lineRule="exact"/>
    </w:pPr>
    <w:rPr>
      <w:sz w:val="21"/>
      <w:szCs w:val="21"/>
      <w:lang w:val="x-none"/>
    </w:rPr>
  </w:style>
  <w:style w:type="paragraph" w:styleId="a7">
    <w:name w:val="No Spacing"/>
    <w:qFormat/>
    <w:rsid w:val="00F763C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rsid w:val="00F763CB"/>
    <w:pPr>
      <w:widowControl w:val="0"/>
      <w:autoSpaceDE w:val="0"/>
      <w:jc w:val="both"/>
    </w:pPr>
  </w:style>
  <w:style w:type="character" w:customStyle="1" w:styleId="10">
    <w:name w:val="Заголовок 1 Знак"/>
    <w:basedOn w:val="a0"/>
    <w:link w:val="1"/>
    <w:uiPriority w:val="9"/>
    <w:rsid w:val="0078609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styleId="a8">
    <w:name w:val="TOC Heading"/>
    <w:basedOn w:val="1"/>
    <w:next w:val="a"/>
    <w:uiPriority w:val="39"/>
    <w:unhideWhenUsed/>
    <w:qFormat/>
    <w:rsid w:val="00786098"/>
    <w:pPr>
      <w:suppressAutoHyphens w:val="0"/>
      <w:spacing w:line="259" w:lineRule="auto"/>
      <w:outlineLvl w:val="9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1D8F1-BCDA-4E4C-B6D6-A6F61E4F831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 lara</dc:creator>
  <cp:keywords/>
  <dc:description/>
  <cp:lastModifiedBy>Naz lara</cp:lastModifiedBy>
  <cp:revision>2</cp:revision>
  <cp:lastPrinted>2022-12-15T08:00:00Z</cp:lastPrinted>
  <dcterms:created xsi:type="dcterms:W3CDTF">2022-12-17T08:44:00Z</dcterms:created>
  <dcterms:modified xsi:type="dcterms:W3CDTF">2022-12-17T08:44:00Z</dcterms:modified>
</cp:coreProperties>
</file>